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做人要记住这个公式，勤奋 品质 自律=成功，并能在实践中付出</w:t>
      </w:r>
      <w:bookmarkEnd w:id="1"/>
    </w:p>
    <w:p>
      <w:pPr>
        <w:jc w:val="center"/>
        <w:spacing w:before="0" w:after="450"/>
      </w:pPr>
      <w:r>
        <w:rPr>
          <w:rFonts w:ascii="Arial" w:hAnsi="Arial" w:eastAsia="Arial" w:cs="Arial"/>
          <w:color w:val="999999"/>
          <w:sz w:val="20"/>
          <w:szCs w:val="20"/>
        </w:rPr>
        <w:t xml:space="preserve">来源：说说网  作者：说说网  更新时间：2023-12-28</w:t>
      </w:r>
    </w:p>
    <w:p>
      <w:pPr>
        <w:ind w:left="0" w:right="0" w:firstLine="480"/>
        <w:spacing w:before="0" w:after="450" w:line="360" w:lineRule="auto"/>
      </w:pPr>
      <w:r>
        <w:rPr>
          <w:rFonts w:ascii="宋体" w:hAnsi="宋体" w:eastAsia="宋体" w:cs="宋体"/>
          <w:color w:val="333333"/>
          <w:sz w:val="24"/>
          <w:szCs w:val="24"/>
          <w:i w:val="1"/>
          <w:iCs w:val="1"/>
        </w:rPr>
        <w:t xml:space="preserve">人生，就像一艘航船，在茫茫的大海上航行，只有掌握了正确的航向和动力，才能顺利地抵达目的地。而在这个过程中，勤奋、品德和自律就是不可或缺的三个重要因素。一是勤奋是成功的基石。无论是在学习、工作还是生活中</w:t>
      </w:r>
    </w:p>
    <w:p>
      <w:pPr>
        <w:ind w:left="0" w:right="0" w:firstLine="560"/>
        <w:spacing w:before="450" w:after="450" w:line="312" w:lineRule="auto"/>
      </w:pPr>
      <w:r>
        <w:rPr>
          <w:rFonts w:ascii="宋体" w:hAnsi="宋体" w:eastAsia="宋体" w:cs="宋体"/>
          <w:color w:val="000"/>
          <w:sz w:val="28"/>
          <w:szCs w:val="28"/>
        </w:rPr>
        <w:t xml:space="preserve">人生，就像一艘航船，在茫茫的大海上航行，只有掌握了正确的航向和动力，才能顺利地抵达目的地。而在这个过程中，勤奋、品德和自律就是不可或缺的三个重要因素。一是勤奋是成功的基石。无论是在学习、工作还是生活中，只有通过不断地努力和付出，才能够取得优异的成绩和丰硕的成果。勤奋不仅仅是一种态度，更是一种行动。它需要我们坚持不懈地追求目标，不怕困难，勇往直前。只有勤奋，才能够让我们在人生的道路上越走越远，越走越宽广。</w:t>
      </w:r>
    </w:p>
    <w:p>
      <w:pPr>
        <w:ind w:left="0" w:right="0" w:firstLine="560"/>
        <w:spacing w:before="450" w:after="450" w:line="312" w:lineRule="auto"/>
      </w:pPr>
      <w:r>
        <w:rPr>
          <w:rFonts w:ascii="宋体" w:hAnsi="宋体" w:eastAsia="宋体" w:cs="宋体"/>
          <w:color w:val="000"/>
          <w:sz w:val="28"/>
          <w:szCs w:val="28"/>
        </w:rPr>
        <w:t xml:space="preserve">二是品德是成功的保障。一个人的品德决定了他的行为和处事方式，也直接影响着他人对自己的评价和信任。品德高尚的人，往往能够赢得他人的尊重和信任，从而在人际关系和社会中获得更多的机会和资源。品德的培养需要我们在日常生活中注重自身的言行举止，遵守社会公德，尊重他人权益，做到正直、诚实、有担当。三是自律是成功的关键。自律是指自我约束和管理的能力，它能够让我们更好地掌控自己的情绪、行为和时间。只有通过自律，才能够让我们在面对各种诱惑和挑战时保持清醒的头脑和坚定的信念，不偏离正确的航向。同时，自律也能够提高我们的工作效率和质量，让我们更加高效地实现目标。</w:t>
      </w:r>
    </w:p>
    <w:p>
      <w:pPr>
        <w:ind w:left="0" w:right="0" w:firstLine="560"/>
        <w:spacing w:before="450" w:after="450" w:line="312" w:lineRule="auto"/>
      </w:pPr>
      <w:r>
        <w:rPr>
          <w:rFonts w:ascii="宋体" w:hAnsi="宋体" w:eastAsia="宋体" w:cs="宋体"/>
          <w:color w:val="000"/>
          <w:sz w:val="28"/>
          <w:szCs w:val="28"/>
        </w:rPr>
        <w:t xml:space="preserve">对于追求成功的人生，一个重要的公式浮出水面，这就是：勤奋 品质 自律=成功。这个公式揭示了一个人成功的秘诀，它像一盏明灯，照亮了我们前行的道路。勤奋是成功的基石，没有这个基石，也就没有基础，无从起步，在这个日新月异的时代，机会与挑战并存。一个人要想在激烈的竞争中脱颖而出，必须付出比别人更多的努力。勤奋不仅体现在工作上，更延伸至生活的每一个角落。勤奋的人，无论在学习、工作还是生活中，都能收获满满的果实。</w:t>
      </w:r>
    </w:p>
    <w:p>
      <w:pPr>
        <w:ind w:left="0" w:right="0" w:firstLine="560"/>
        <w:spacing w:before="450" w:after="450" w:line="312" w:lineRule="auto"/>
      </w:pPr>
      <w:r>
        <w:rPr>
          <w:rFonts w:ascii="宋体" w:hAnsi="宋体" w:eastAsia="宋体" w:cs="宋体"/>
          <w:color w:val="000"/>
          <w:sz w:val="28"/>
          <w:szCs w:val="28"/>
        </w:rPr>
        <w:t xml:space="preserve">品质是成功的灵魂。一个人的品质决定了他的高度。一个拥有高尚品质的人，必然会受到他人的尊敬和信任。品质的塑造并非一蹴而就，它需要我们在生活中不断磨练和提升。只有具备了优秀的品质，我们才能在人生的舞台上大放异彩。自律是成功的底牌。一个自律的人，懂得如何管理自己，如何平衡工作与生活。他们知道什么时候该奋斗，什么时候该放松。自律不仅让我们的生活更加有序，也让我们的心灵更加自由。在自律的道路上，我们能够更好地掌控自己的命运，实现自己的价值。</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勤奋、品德和自律是人生中不可或缺的三个因素。只有把握好这三个因素，才能够收获成功的人生。我们应该在日常生活中注重培养自己的勤奋精神、品德修养和自律能力，让自己成为一个有价值的人。记住这个公式，勤奋 品质 自律=成功，并付诸于实践，人生便能踏上成功的征程。这个公式不仅仅是一个简单的数学公式，更是一个指引我们走向成功的哲学理念。只要我们用心去体会，勇敢去实践，成功之花终将在我们手中绽放。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2024-05-10T15:45:22+08:00</dcterms:created>
  <dcterms:modified xsi:type="dcterms:W3CDTF">2024-05-10T15:45:22+08:00</dcterms:modified>
</cp:coreProperties>
</file>

<file path=docProps/custom.xml><?xml version="1.0" encoding="utf-8"?>
<Properties xmlns="http://schemas.openxmlformats.org/officeDocument/2006/custom-properties" xmlns:vt="http://schemas.openxmlformats.org/officeDocument/2006/docPropsVTypes"/>
</file>